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82" w:rsidRDefault="00971837" w:rsidP="00914730">
      <w:pPr>
        <w:ind w:firstLine="567"/>
        <w:jc w:val="right"/>
      </w:pPr>
      <w:r w:rsidRPr="00971837">
        <w:rPr>
          <w:sz w:val="20"/>
          <w:szCs w:val="20"/>
        </w:rPr>
        <w:t xml:space="preserve">          </w:t>
      </w:r>
      <w:r w:rsidR="00D30882" w:rsidRPr="00D30882">
        <w:t>Приложение</w:t>
      </w:r>
      <w:r w:rsidRPr="00D30882">
        <w:t xml:space="preserve">     </w:t>
      </w:r>
    </w:p>
    <w:p w:rsidR="00D30882" w:rsidRDefault="00D30882" w:rsidP="00D30882">
      <w:pPr>
        <w:ind w:firstLine="567"/>
        <w:jc w:val="right"/>
      </w:pPr>
      <w:r w:rsidRPr="00D30882">
        <w:t>к постановлению Администрации</w:t>
      </w:r>
    </w:p>
    <w:p w:rsidR="00D30882" w:rsidRPr="00D30882" w:rsidRDefault="00D30882" w:rsidP="00D30882">
      <w:pPr>
        <w:ind w:firstLine="567"/>
        <w:jc w:val="right"/>
      </w:pPr>
      <w:r w:rsidRPr="00D30882">
        <w:t xml:space="preserve">городского поселения Безенчук от </w:t>
      </w:r>
      <w:r w:rsidR="00102C41">
        <w:t xml:space="preserve">  </w:t>
      </w:r>
      <w:r w:rsidR="007D3369">
        <w:t>08.09.2020</w:t>
      </w:r>
      <w:r w:rsidR="008223F2">
        <w:t>г</w:t>
      </w:r>
      <w:r w:rsidR="007D3369">
        <w:t>.</w:t>
      </w:r>
      <w:r w:rsidR="005C655B">
        <w:t xml:space="preserve"> </w:t>
      </w:r>
      <w:r w:rsidRPr="00D30882">
        <w:t>№</w:t>
      </w:r>
      <w:r w:rsidR="005C655B">
        <w:t xml:space="preserve"> </w:t>
      </w:r>
      <w:r w:rsidR="007D3369">
        <w:t>364</w:t>
      </w:r>
    </w:p>
    <w:p w:rsidR="00D30882" w:rsidRPr="00D30882" w:rsidRDefault="00D30882" w:rsidP="00D30882">
      <w:pPr>
        <w:jc w:val="right"/>
      </w:pPr>
      <w:r w:rsidRPr="00D30882">
        <w:t xml:space="preserve">«Об утверждении перечня </w:t>
      </w:r>
    </w:p>
    <w:p w:rsidR="00D30882" w:rsidRPr="00D30882" w:rsidRDefault="00D30882" w:rsidP="00D30882">
      <w:pPr>
        <w:jc w:val="right"/>
      </w:pPr>
      <w:r w:rsidRPr="00D30882">
        <w:t>муниципальных услуг и работ, оказываемых</w:t>
      </w:r>
    </w:p>
    <w:p w:rsidR="00D30882" w:rsidRPr="00D30882" w:rsidRDefault="00D30882" w:rsidP="00D30882">
      <w:pPr>
        <w:jc w:val="right"/>
      </w:pPr>
      <w:r w:rsidRPr="00D30882">
        <w:t xml:space="preserve"> и </w:t>
      </w:r>
      <w:proofErr w:type="gramStart"/>
      <w:r w:rsidRPr="00D30882">
        <w:t>выполняемых</w:t>
      </w:r>
      <w:proofErr w:type="gramEnd"/>
      <w:r w:rsidRPr="00D30882">
        <w:t xml:space="preserve"> муниципальными учреждениями</w:t>
      </w:r>
    </w:p>
    <w:p w:rsidR="00D30882" w:rsidRPr="00D30882" w:rsidRDefault="00D30882" w:rsidP="00D30882">
      <w:pPr>
        <w:jc w:val="right"/>
      </w:pPr>
      <w:r w:rsidRPr="00D30882">
        <w:t xml:space="preserve"> городского поселения Безенчук»</w:t>
      </w:r>
    </w:p>
    <w:p w:rsidR="00D30882" w:rsidRDefault="00D30882" w:rsidP="00D30882">
      <w:pPr>
        <w:jc w:val="right"/>
      </w:pPr>
    </w:p>
    <w:tbl>
      <w:tblPr>
        <w:tblW w:w="2211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04"/>
        <w:gridCol w:w="585"/>
        <w:gridCol w:w="427"/>
        <w:gridCol w:w="978"/>
        <w:gridCol w:w="10"/>
        <w:gridCol w:w="428"/>
        <w:gridCol w:w="1422"/>
        <w:gridCol w:w="10"/>
        <w:gridCol w:w="715"/>
        <w:gridCol w:w="994"/>
        <w:gridCol w:w="140"/>
        <w:gridCol w:w="296"/>
        <w:gridCol w:w="415"/>
        <w:gridCol w:w="282"/>
        <w:gridCol w:w="1720"/>
        <w:gridCol w:w="13"/>
        <w:gridCol w:w="269"/>
        <w:gridCol w:w="1432"/>
        <w:gridCol w:w="269"/>
        <w:gridCol w:w="1290"/>
        <w:gridCol w:w="558"/>
        <w:gridCol w:w="576"/>
        <w:gridCol w:w="1270"/>
        <w:gridCol w:w="289"/>
        <w:gridCol w:w="281"/>
        <w:gridCol w:w="277"/>
        <w:gridCol w:w="293"/>
        <w:gridCol w:w="142"/>
        <w:gridCol w:w="850"/>
        <w:gridCol w:w="77"/>
        <w:gridCol w:w="1057"/>
        <w:gridCol w:w="810"/>
        <w:gridCol w:w="41"/>
        <w:gridCol w:w="1638"/>
        <w:gridCol w:w="63"/>
        <w:gridCol w:w="1792"/>
      </w:tblGrid>
      <w:tr w:rsidR="008B42B8" w:rsidRPr="005F15B0" w:rsidTr="00753623">
        <w:trPr>
          <w:trHeight w:val="25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9269" w:type="dxa"/>
            <w:gridSpan w:val="3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ind w:left="329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18"/>
                <w:szCs w:val="18"/>
              </w:rPr>
            </w:pPr>
          </w:p>
        </w:tc>
      </w:tr>
      <w:tr w:rsidR="008B42B8" w:rsidRPr="005F15B0" w:rsidTr="00753623">
        <w:trPr>
          <w:trHeight w:val="25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9269" w:type="dxa"/>
            <w:gridSpan w:val="3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5B0" w:rsidRPr="005F15B0" w:rsidRDefault="005F15B0" w:rsidP="005F15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18"/>
                <w:szCs w:val="18"/>
              </w:rPr>
            </w:pPr>
          </w:p>
        </w:tc>
      </w:tr>
      <w:tr w:rsidR="005F15B0" w:rsidRPr="005F15B0" w:rsidTr="00753623">
        <w:trPr>
          <w:trHeight w:val="25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2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3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</w:tr>
      <w:tr w:rsidR="008B42B8" w:rsidRPr="005F15B0" w:rsidTr="00753623">
        <w:trPr>
          <w:gridBefore w:val="1"/>
          <w:gridAfter w:val="1"/>
          <w:wBefore w:w="404" w:type="dxa"/>
          <w:wAfter w:w="1792" w:type="dxa"/>
          <w:trHeight w:val="25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631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Default="00753623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</w:t>
            </w:r>
            <w:r w:rsidR="005F15B0" w:rsidRPr="005F15B0">
              <w:rPr>
                <w:b/>
                <w:bCs/>
                <w:sz w:val="20"/>
                <w:szCs w:val="20"/>
              </w:rPr>
              <w:t xml:space="preserve">еречень </w:t>
            </w:r>
            <w:r w:rsidR="00551727">
              <w:rPr>
                <w:b/>
                <w:bCs/>
                <w:sz w:val="20"/>
                <w:szCs w:val="20"/>
              </w:rPr>
              <w:t xml:space="preserve">муниципальных </w:t>
            </w:r>
            <w:r w:rsidR="005F15B0" w:rsidRPr="005F15B0">
              <w:rPr>
                <w:b/>
                <w:bCs/>
                <w:sz w:val="20"/>
                <w:szCs w:val="20"/>
              </w:rPr>
              <w:t>услуг и работ</w:t>
            </w:r>
            <w:r w:rsidR="00551727">
              <w:rPr>
                <w:b/>
                <w:bCs/>
                <w:sz w:val="20"/>
                <w:szCs w:val="20"/>
              </w:rPr>
              <w:t>, оказываемых</w:t>
            </w:r>
            <w:r w:rsidR="005F15B0" w:rsidRPr="005F15B0">
              <w:rPr>
                <w:b/>
                <w:bCs/>
                <w:sz w:val="20"/>
                <w:szCs w:val="20"/>
              </w:rPr>
              <w:t xml:space="preserve">                                 </w:t>
            </w:r>
            <w:bookmarkStart w:id="0" w:name="_GoBack"/>
            <w:bookmarkEnd w:id="0"/>
            <w:r w:rsidR="005F15B0" w:rsidRPr="005F15B0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51727">
              <w:rPr>
                <w:b/>
                <w:bCs/>
                <w:sz w:val="20"/>
                <w:szCs w:val="20"/>
              </w:rPr>
              <w:t xml:space="preserve">и выполняемых муниципальными учреждениями </w:t>
            </w:r>
            <w:r w:rsidR="005F15B0" w:rsidRPr="005F15B0">
              <w:rPr>
                <w:b/>
                <w:bCs/>
                <w:sz w:val="20"/>
                <w:szCs w:val="20"/>
              </w:rPr>
              <w:t>городского поселения  Безенчук</w:t>
            </w:r>
          </w:p>
          <w:p w:rsidR="00551727" w:rsidRPr="005F15B0" w:rsidRDefault="00E029FF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</w:t>
            </w:r>
            <w:r w:rsidR="00551727">
              <w:rPr>
                <w:b/>
                <w:bCs/>
                <w:sz w:val="20"/>
                <w:szCs w:val="20"/>
              </w:rPr>
              <w:t>униципального района Безенчукский Самарской области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18"/>
                <w:szCs w:val="18"/>
              </w:rPr>
            </w:pPr>
          </w:p>
        </w:tc>
      </w:tr>
      <w:tr w:rsidR="008B42B8" w:rsidRPr="005F15B0" w:rsidTr="00753623">
        <w:trPr>
          <w:gridBefore w:val="1"/>
          <w:gridAfter w:val="1"/>
          <w:wBefore w:w="404" w:type="dxa"/>
          <w:wAfter w:w="1792" w:type="dxa"/>
          <w:trHeight w:val="25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631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5B0" w:rsidRPr="005F15B0" w:rsidRDefault="005F15B0" w:rsidP="005F15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18"/>
                <w:szCs w:val="18"/>
              </w:rPr>
            </w:pPr>
          </w:p>
        </w:tc>
      </w:tr>
      <w:tr w:rsidR="008B42B8" w:rsidRPr="005F15B0" w:rsidTr="00753623">
        <w:trPr>
          <w:gridBefore w:val="1"/>
          <w:gridAfter w:val="1"/>
          <w:wBefore w:w="404" w:type="dxa"/>
          <w:wAfter w:w="1792" w:type="dxa"/>
          <w:trHeight w:val="25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21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275"/>
        </w:trPr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B44C5F">
            <w:pPr>
              <w:ind w:left="339"/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базовой услуги или работы</w:t>
            </w:r>
          </w:p>
        </w:tc>
        <w:tc>
          <w:tcPr>
            <w:tcW w:w="2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 xml:space="preserve">Условие 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Признак отнесения к услуге или работе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Учреждений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категории потребителей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Платность услуги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ОКВЭД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255"/>
        </w:trPr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15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17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18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19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275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Организация благоустройства и озеленения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Благоустройство объектов озеленения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B44C5F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Юридические лица;</w:t>
            </w:r>
            <w:r w:rsidR="00B44C5F">
              <w:rPr>
                <w:sz w:val="20"/>
                <w:szCs w:val="20"/>
              </w:rPr>
              <w:t xml:space="preserve"> ф</w:t>
            </w:r>
            <w:r w:rsidRPr="005F15B0">
              <w:rPr>
                <w:sz w:val="20"/>
                <w:szCs w:val="20"/>
              </w:rPr>
              <w:t>изические лица;</w:t>
            </w:r>
            <w:r w:rsidR="00B44C5F"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01.41.2 Предоставление услуг по закладке, обработке и содержанию садов, парков и других зеленых насаждений;01.41 Предоставление услуг в области растениеводства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инженерно-транспортных сооружений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B44C5F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 w:rsidR="00B44C5F"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лица;</w:t>
            </w:r>
            <w:r w:rsidR="00B44C5F"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Уборка территории и аналогичная деятельность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Разметка объектов дорожного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B44C5F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 w:rsidR="00B44C5F"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лица;</w:t>
            </w:r>
            <w:r w:rsidR="00B44C5F"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объектов дорожного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B44C5F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 w:rsidR="00B44C5F"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лица;</w:t>
            </w:r>
            <w:r w:rsidR="00B44C5F"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551727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в чистоте территории города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Default="00551727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B44C5F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лица;</w:t>
            </w:r>
            <w:r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727" w:rsidRPr="005F15B0" w:rsidRDefault="00551727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753623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уличного освещения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0259C2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Default="00753623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B44C5F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623" w:rsidRPr="005F15B0" w:rsidRDefault="00753623" w:rsidP="00551727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</w:t>
            </w:r>
          </w:p>
        </w:tc>
      </w:tr>
      <w:tr w:rsidR="00640846" w:rsidRPr="005F15B0" w:rsidTr="00753623">
        <w:trPr>
          <w:gridBefore w:val="3"/>
          <w:gridAfter w:val="10"/>
          <w:wBefore w:w="1416" w:type="dxa"/>
          <w:wAfter w:w="6763" w:type="dxa"/>
          <w:trHeight w:val="1020"/>
        </w:trPr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  <w:r w:rsidRPr="006253FB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214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  <w:r w:rsidRPr="006253FB">
              <w:rPr>
                <w:sz w:val="20"/>
                <w:szCs w:val="20"/>
              </w:rPr>
              <w:t>Работы на содержание площадок ТКО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5F15B0" w:rsidRDefault="00640846" w:rsidP="000259C2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регулярно в течении года </w:t>
            </w:r>
            <w:proofErr w:type="gramStart"/>
            <w:r w:rsidRPr="005F15B0">
              <w:rPr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  <w:r w:rsidRPr="006253FB">
              <w:rPr>
                <w:sz w:val="20"/>
                <w:szCs w:val="20"/>
              </w:rPr>
              <w:t>Работа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Default="00640846" w:rsidP="0055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городского поселения Безенчук</w:t>
            </w:r>
          </w:p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  <w:r w:rsidRPr="005F15B0">
              <w:rPr>
                <w:sz w:val="20"/>
                <w:szCs w:val="20"/>
              </w:rPr>
              <w:t>Физические лица;</w:t>
            </w:r>
            <w:r>
              <w:rPr>
                <w:sz w:val="20"/>
                <w:szCs w:val="20"/>
              </w:rPr>
              <w:t xml:space="preserve"> ю</w:t>
            </w:r>
            <w:r w:rsidRPr="005F15B0">
              <w:rPr>
                <w:sz w:val="20"/>
                <w:szCs w:val="20"/>
              </w:rPr>
              <w:t>ридические лица;</w:t>
            </w:r>
            <w:r>
              <w:rPr>
                <w:sz w:val="20"/>
                <w:szCs w:val="20"/>
              </w:rPr>
              <w:t xml:space="preserve"> о</w:t>
            </w:r>
            <w:r w:rsidRPr="005F15B0">
              <w:rPr>
                <w:sz w:val="20"/>
                <w:szCs w:val="20"/>
              </w:rPr>
              <w:t>бщество в целом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3D0B08" w:rsidRDefault="00640846" w:rsidP="00551727">
            <w:pPr>
              <w:jc w:val="center"/>
              <w:rPr>
                <w:sz w:val="20"/>
                <w:szCs w:val="20"/>
                <w:highlight w:val="yellow"/>
              </w:rPr>
            </w:pPr>
            <w:r w:rsidRPr="006253FB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0846" w:rsidRPr="006253FB" w:rsidRDefault="00640846" w:rsidP="00551727">
            <w:pPr>
              <w:jc w:val="center"/>
              <w:rPr>
                <w:sz w:val="20"/>
                <w:szCs w:val="20"/>
              </w:rPr>
            </w:pPr>
            <w:r w:rsidRPr="006253FB">
              <w:rPr>
                <w:sz w:val="20"/>
                <w:szCs w:val="20"/>
              </w:rPr>
              <w:t>90.00.3 Уборка территории и аналогичная деятельность</w:t>
            </w:r>
          </w:p>
        </w:tc>
      </w:tr>
    </w:tbl>
    <w:p w:rsidR="005F15B0" w:rsidRPr="00D30882" w:rsidRDefault="005F15B0" w:rsidP="005F15B0">
      <w:pPr>
        <w:ind w:right="678"/>
        <w:jc w:val="center"/>
      </w:pPr>
    </w:p>
    <w:sectPr w:rsidR="005F15B0" w:rsidRPr="00D30882" w:rsidSect="005F15B0">
      <w:pgSz w:w="16838" w:h="11906" w:orient="landscape" w:code="9"/>
      <w:pgMar w:top="1701" w:right="2663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B2"/>
    <w:rsid w:val="0003523E"/>
    <w:rsid w:val="0006656A"/>
    <w:rsid w:val="00102C41"/>
    <w:rsid w:val="00174516"/>
    <w:rsid w:val="00180267"/>
    <w:rsid w:val="001936F9"/>
    <w:rsid w:val="001F108B"/>
    <w:rsid w:val="0021091A"/>
    <w:rsid w:val="002807CC"/>
    <w:rsid w:val="003D0B08"/>
    <w:rsid w:val="00524079"/>
    <w:rsid w:val="00544814"/>
    <w:rsid w:val="00551727"/>
    <w:rsid w:val="005C4AC5"/>
    <w:rsid w:val="005C655B"/>
    <w:rsid w:val="005F15B0"/>
    <w:rsid w:val="00610E7E"/>
    <w:rsid w:val="006253FB"/>
    <w:rsid w:val="00640846"/>
    <w:rsid w:val="00650FB8"/>
    <w:rsid w:val="00666588"/>
    <w:rsid w:val="00677D7A"/>
    <w:rsid w:val="006D66F2"/>
    <w:rsid w:val="00720560"/>
    <w:rsid w:val="00753623"/>
    <w:rsid w:val="007A375F"/>
    <w:rsid w:val="007D3369"/>
    <w:rsid w:val="007E145A"/>
    <w:rsid w:val="007F3DEA"/>
    <w:rsid w:val="008223F2"/>
    <w:rsid w:val="008B42B8"/>
    <w:rsid w:val="008D679D"/>
    <w:rsid w:val="00914730"/>
    <w:rsid w:val="00971837"/>
    <w:rsid w:val="00AD6ACF"/>
    <w:rsid w:val="00AE0599"/>
    <w:rsid w:val="00AE20B2"/>
    <w:rsid w:val="00B44C5F"/>
    <w:rsid w:val="00C97FB2"/>
    <w:rsid w:val="00CF388A"/>
    <w:rsid w:val="00D30882"/>
    <w:rsid w:val="00D62209"/>
    <w:rsid w:val="00E029FF"/>
    <w:rsid w:val="00E35CBD"/>
    <w:rsid w:val="00E90D65"/>
    <w:rsid w:val="00EB2D36"/>
    <w:rsid w:val="00ED3FDA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6B7ED-1940-436B-AF79-5E59034F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Buhgalter2</cp:lastModifiedBy>
  <cp:revision>3</cp:revision>
  <cp:lastPrinted>2020-09-03T06:48:00Z</cp:lastPrinted>
  <dcterms:created xsi:type="dcterms:W3CDTF">2020-09-03T07:27:00Z</dcterms:created>
  <dcterms:modified xsi:type="dcterms:W3CDTF">2020-09-08T09:46:00Z</dcterms:modified>
</cp:coreProperties>
</file>